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C0" w:rsidRPr="002E06E1" w:rsidRDefault="006F29C0" w:rsidP="006F29C0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5945E0" w:rsidRPr="009736D7" w:rsidRDefault="005945E0" w:rsidP="00594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6D7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proofErr w:type="gramStart"/>
      <w:r w:rsidRPr="009736D7">
        <w:rPr>
          <w:rFonts w:ascii="Times New Roman" w:hAnsi="Times New Roman" w:cs="Times New Roman"/>
          <w:b/>
          <w:sz w:val="28"/>
          <w:szCs w:val="28"/>
        </w:rPr>
        <w:t>депутата Думы города-курорта Железноводска Ставропольского края</w:t>
      </w:r>
      <w:proofErr w:type="gramEnd"/>
    </w:p>
    <w:p w:rsidR="005945E0" w:rsidRDefault="00253728" w:rsidP="005945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Блема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Александра</w:t>
      </w:r>
      <w:r w:rsidR="00373645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Рейнгардович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</w:p>
    <w:p w:rsidR="00463EB0" w:rsidRDefault="005945E0" w:rsidP="005945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36D7">
        <w:rPr>
          <w:rFonts w:ascii="Times New Roman" w:hAnsi="Times New Roman" w:cs="Times New Roman"/>
          <w:b/>
          <w:sz w:val="28"/>
          <w:szCs w:val="28"/>
        </w:rPr>
        <w:t>о работе по един</w:t>
      </w:r>
      <w:r w:rsidR="00A771F8">
        <w:rPr>
          <w:rFonts w:ascii="Times New Roman" w:hAnsi="Times New Roman" w:cs="Times New Roman"/>
          <w:b/>
          <w:sz w:val="28"/>
          <w:szCs w:val="28"/>
        </w:rPr>
        <w:t>ому избирательному округу за 2020</w:t>
      </w:r>
      <w:r w:rsidRPr="009736D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945E0" w:rsidRDefault="005945E0" w:rsidP="006F29C0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63B41" w:rsidRPr="00DA7E8A" w:rsidRDefault="002E06E1" w:rsidP="003A22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EDC">
        <w:rPr>
          <w:rFonts w:ascii="Times New Roman" w:hAnsi="Times New Roman" w:cs="Times New Roman"/>
          <w:b/>
          <w:sz w:val="28"/>
          <w:szCs w:val="28"/>
        </w:rPr>
        <w:t>Раздел 1</w:t>
      </w:r>
      <w:r w:rsidR="00B63B41" w:rsidRPr="000A2E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3645" w:rsidRPr="000A2EDC">
        <w:rPr>
          <w:rFonts w:ascii="Times New Roman" w:hAnsi="Times New Roman" w:cs="Times New Roman"/>
          <w:b/>
          <w:sz w:val="28"/>
          <w:szCs w:val="28"/>
        </w:rPr>
        <w:t>Работа с письмами</w:t>
      </w:r>
    </w:p>
    <w:tbl>
      <w:tblPr>
        <w:tblStyle w:val="a3"/>
        <w:tblW w:w="0" w:type="auto"/>
        <w:jc w:val="center"/>
        <w:tblInd w:w="304" w:type="dxa"/>
        <w:tblLook w:val="04A0"/>
      </w:tblPr>
      <w:tblGrid>
        <w:gridCol w:w="665"/>
        <w:gridCol w:w="5245"/>
        <w:gridCol w:w="4678"/>
        <w:gridCol w:w="3894"/>
      </w:tblGrid>
      <w:tr w:rsidR="00B63B41" w:rsidRPr="003247FF" w:rsidTr="007120BE">
        <w:trPr>
          <w:jc w:val="center"/>
        </w:trPr>
        <w:tc>
          <w:tcPr>
            <w:tcW w:w="665" w:type="dxa"/>
            <w:vAlign w:val="center"/>
          </w:tcPr>
          <w:p w:rsidR="00B63B41" w:rsidRDefault="00B63B41" w:rsidP="0053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vAlign w:val="center"/>
          </w:tcPr>
          <w:p w:rsidR="00B63B41" w:rsidRPr="003247FF" w:rsidRDefault="00B63B41" w:rsidP="0053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FF">
              <w:rPr>
                <w:rFonts w:ascii="Times New Roman" w:hAnsi="Times New Roman" w:cs="Times New Roman"/>
                <w:sz w:val="24"/>
                <w:szCs w:val="24"/>
              </w:rPr>
              <w:t xml:space="preserve">Ф.И.О., статус, адрес, </w:t>
            </w:r>
            <w:proofErr w:type="gramStart"/>
            <w:r w:rsidRPr="003247FF">
              <w:rPr>
                <w:rFonts w:ascii="Times New Roman" w:hAnsi="Times New Roman" w:cs="Times New Roman"/>
                <w:sz w:val="24"/>
                <w:szCs w:val="24"/>
              </w:rPr>
              <w:t>обратившегося</w:t>
            </w:r>
            <w:proofErr w:type="gramEnd"/>
          </w:p>
        </w:tc>
        <w:tc>
          <w:tcPr>
            <w:tcW w:w="4678" w:type="dxa"/>
            <w:vAlign w:val="center"/>
          </w:tcPr>
          <w:p w:rsidR="00B63B41" w:rsidRPr="003247FF" w:rsidRDefault="00B63B41" w:rsidP="0053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F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</w:tc>
        <w:tc>
          <w:tcPr>
            <w:tcW w:w="3894" w:type="dxa"/>
            <w:vAlign w:val="center"/>
          </w:tcPr>
          <w:p w:rsidR="00B63B41" w:rsidRPr="003247FF" w:rsidRDefault="00B63B41" w:rsidP="00531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47FF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</w:tc>
      </w:tr>
      <w:tr w:rsidR="00282FB6" w:rsidRPr="003247FF" w:rsidTr="007120BE">
        <w:trPr>
          <w:jc w:val="center"/>
        </w:trPr>
        <w:tc>
          <w:tcPr>
            <w:tcW w:w="665" w:type="dxa"/>
            <w:vAlign w:val="center"/>
          </w:tcPr>
          <w:p w:rsidR="00282FB6" w:rsidRDefault="00A771F8" w:rsidP="0053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282FB6" w:rsidRPr="00282FB6" w:rsidRDefault="00282FB6" w:rsidP="0028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FF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И.М., </w:t>
            </w:r>
            <w:r w:rsidRPr="002E4FEC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Социального Обслуживания "Железноводский комплексный центр социального обслуживания населения"</w:t>
            </w:r>
          </w:p>
        </w:tc>
        <w:tc>
          <w:tcPr>
            <w:tcW w:w="4678" w:type="dxa"/>
            <w:vAlign w:val="center"/>
          </w:tcPr>
          <w:p w:rsidR="00282FB6" w:rsidRDefault="00282FB6" w:rsidP="007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материальной помощи для пр</w:t>
            </w:r>
            <w:r w:rsidR="00226556">
              <w:rPr>
                <w:rFonts w:ascii="Times New Roman" w:hAnsi="Times New Roman" w:cs="Times New Roman"/>
                <w:sz w:val="24"/>
                <w:szCs w:val="24"/>
              </w:rPr>
              <w:t>азднования нового года</w:t>
            </w:r>
          </w:p>
        </w:tc>
        <w:tc>
          <w:tcPr>
            <w:tcW w:w="3894" w:type="dxa"/>
            <w:vAlign w:val="center"/>
          </w:tcPr>
          <w:p w:rsidR="00282FB6" w:rsidRDefault="00226556" w:rsidP="007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оказана</w:t>
            </w:r>
          </w:p>
        </w:tc>
      </w:tr>
      <w:tr w:rsidR="00226556" w:rsidRPr="003247FF" w:rsidTr="007120BE">
        <w:trPr>
          <w:jc w:val="center"/>
        </w:trPr>
        <w:tc>
          <w:tcPr>
            <w:tcW w:w="665" w:type="dxa"/>
            <w:vAlign w:val="center"/>
          </w:tcPr>
          <w:p w:rsidR="00226556" w:rsidRDefault="00A771F8" w:rsidP="00531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226556" w:rsidRPr="003247FF" w:rsidRDefault="00A771F8" w:rsidP="00282F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города Железноводска (5 человек)</w:t>
            </w:r>
          </w:p>
        </w:tc>
        <w:tc>
          <w:tcPr>
            <w:tcW w:w="4678" w:type="dxa"/>
            <w:vAlign w:val="center"/>
          </w:tcPr>
          <w:p w:rsidR="00226556" w:rsidRDefault="00226556" w:rsidP="00A77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оказании материальной помощи </w:t>
            </w:r>
          </w:p>
        </w:tc>
        <w:tc>
          <w:tcPr>
            <w:tcW w:w="3894" w:type="dxa"/>
            <w:vAlign w:val="center"/>
          </w:tcPr>
          <w:p w:rsidR="00226556" w:rsidRDefault="00226556" w:rsidP="00712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Материальная помощь оказана</w:t>
            </w:r>
          </w:p>
        </w:tc>
      </w:tr>
    </w:tbl>
    <w:p w:rsidR="003247FF" w:rsidRDefault="003247FF" w:rsidP="003A22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3645" w:rsidRPr="00DA7E8A" w:rsidRDefault="00373645" w:rsidP="0037364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813">
        <w:rPr>
          <w:rFonts w:ascii="Times New Roman" w:hAnsi="Times New Roman" w:cs="Times New Roman"/>
          <w:b/>
          <w:sz w:val="28"/>
          <w:szCs w:val="28"/>
        </w:rPr>
        <w:t>Раздел 2. Прием избирателей</w:t>
      </w:r>
    </w:p>
    <w:tbl>
      <w:tblPr>
        <w:tblStyle w:val="a3"/>
        <w:tblW w:w="0" w:type="auto"/>
        <w:jc w:val="center"/>
        <w:tblLook w:val="04A0"/>
      </w:tblPr>
      <w:tblGrid>
        <w:gridCol w:w="665"/>
        <w:gridCol w:w="5245"/>
        <w:gridCol w:w="4723"/>
        <w:gridCol w:w="3849"/>
      </w:tblGrid>
      <w:tr w:rsidR="00373645" w:rsidTr="00CB6F8C">
        <w:trPr>
          <w:jc w:val="center"/>
        </w:trPr>
        <w:tc>
          <w:tcPr>
            <w:tcW w:w="665" w:type="dxa"/>
          </w:tcPr>
          <w:p w:rsidR="00373645" w:rsidRDefault="00373645" w:rsidP="000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373645" w:rsidRDefault="00373645" w:rsidP="000C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Ф.И.О., статус, адрес,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обратившегося</w:t>
            </w:r>
            <w:proofErr w:type="gramEnd"/>
          </w:p>
        </w:tc>
        <w:tc>
          <w:tcPr>
            <w:tcW w:w="4723" w:type="dxa"/>
          </w:tcPr>
          <w:p w:rsidR="00373645" w:rsidRDefault="00373645" w:rsidP="000C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3849" w:type="dxa"/>
          </w:tcPr>
          <w:p w:rsidR="00373645" w:rsidRDefault="00373645" w:rsidP="000C21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</w:tr>
      <w:tr w:rsidR="00373645" w:rsidTr="00CB6F8C">
        <w:trPr>
          <w:jc w:val="center"/>
        </w:trPr>
        <w:tc>
          <w:tcPr>
            <w:tcW w:w="665" w:type="dxa"/>
          </w:tcPr>
          <w:p w:rsidR="00373645" w:rsidRDefault="00373645" w:rsidP="000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</w:tcPr>
          <w:p w:rsidR="00373645" w:rsidRDefault="00282FB6" w:rsidP="000A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Скороход Роман</w:t>
            </w:r>
            <w:r w:rsidR="00DA7E8A">
              <w:rPr>
                <w:rFonts w:ascii="Times New Roman" w:hAnsi="Times New Roman" w:cs="Times New Roman"/>
                <w:sz w:val="28"/>
                <w:szCs w:val="28"/>
              </w:rPr>
              <w:t xml:space="preserve"> Иванович</w:t>
            </w:r>
          </w:p>
          <w:p w:rsidR="00282FB6" w:rsidRDefault="00DA7E8A" w:rsidP="000A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Иноземцево</w:t>
            </w:r>
          </w:p>
        </w:tc>
        <w:tc>
          <w:tcPr>
            <w:tcW w:w="4723" w:type="dxa"/>
          </w:tcPr>
          <w:p w:rsidR="00373645" w:rsidRDefault="00FB059B" w:rsidP="00282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для организации занятий с детьми спортом</w:t>
            </w:r>
          </w:p>
        </w:tc>
        <w:tc>
          <w:tcPr>
            <w:tcW w:w="3849" w:type="dxa"/>
          </w:tcPr>
          <w:p w:rsidR="00373645" w:rsidRDefault="00935262" w:rsidP="000C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Помощь оказана </w:t>
            </w:r>
          </w:p>
        </w:tc>
      </w:tr>
      <w:tr w:rsidR="00FB059B" w:rsidTr="00CB6F8C">
        <w:trPr>
          <w:jc w:val="center"/>
        </w:trPr>
        <w:tc>
          <w:tcPr>
            <w:tcW w:w="665" w:type="dxa"/>
          </w:tcPr>
          <w:p w:rsidR="00FB059B" w:rsidRDefault="00FB059B" w:rsidP="000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FB059B" w:rsidRDefault="00FB059B" w:rsidP="000A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Леонид Николаевич</w:t>
            </w:r>
          </w:p>
          <w:p w:rsidR="00FB059B" w:rsidRDefault="00FB059B" w:rsidP="000A2E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Железноводск, ул. Ленина, д. 5Б, кв. 7</w:t>
            </w:r>
          </w:p>
        </w:tc>
        <w:tc>
          <w:tcPr>
            <w:tcW w:w="4723" w:type="dxa"/>
          </w:tcPr>
          <w:p w:rsidR="00FB059B" w:rsidRDefault="00FB059B" w:rsidP="00282F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по вопросу ЖКХ</w:t>
            </w:r>
          </w:p>
        </w:tc>
        <w:tc>
          <w:tcPr>
            <w:tcW w:w="3849" w:type="dxa"/>
          </w:tcPr>
          <w:p w:rsidR="00FB059B" w:rsidRDefault="00FB059B" w:rsidP="000C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оказана</w:t>
            </w:r>
          </w:p>
        </w:tc>
      </w:tr>
      <w:tr w:rsidR="00373645" w:rsidTr="00CB6F8C">
        <w:trPr>
          <w:jc w:val="center"/>
        </w:trPr>
        <w:tc>
          <w:tcPr>
            <w:tcW w:w="665" w:type="dxa"/>
          </w:tcPr>
          <w:p w:rsidR="00373645" w:rsidRDefault="00373645" w:rsidP="000C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5" w:type="dxa"/>
          </w:tcPr>
          <w:p w:rsidR="00DA7E8A" w:rsidRDefault="00FB059B" w:rsidP="000C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Анохин Лев Александрович</w:t>
            </w:r>
          </w:p>
          <w:p w:rsidR="00FB059B" w:rsidRDefault="00FB059B" w:rsidP="000C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Железноводск, ул. Энгельса, д. 19, кв. 1</w:t>
            </w:r>
          </w:p>
        </w:tc>
        <w:tc>
          <w:tcPr>
            <w:tcW w:w="4723" w:type="dxa"/>
          </w:tcPr>
          <w:p w:rsidR="00373645" w:rsidRDefault="00FB059B" w:rsidP="003119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оказании содействия в решении вопросов по ЖКХ</w:t>
            </w:r>
          </w:p>
        </w:tc>
        <w:tc>
          <w:tcPr>
            <w:tcW w:w="3849" w:type="dxa"/>
          </w:tcPr>
          <w:p w:rsidR="00373645" w:rsidRDefault="00935262" w:rsidP="000C21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оказана</w:t>
            </w:r>
          </w:p>
        </w:tc>
      </w:tr>
    </w:tbl>
    <w:p w:rsidR="00DB1DCB" w:rsidRDefault="00DB1DCB" w:rsidP="00DB1D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226556" w:rsidRDefault="00226556" w:rsidP="00DB1D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</w:p>
    <w:p w:rsidR="00DB1DCB" w:rsidRDefault="00DB1DCB" w:rsidP="00DB1D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C46EDF">
        <w:rPr>
          <w:rFonts w:ascii="Times New Roman" w:hAnsi="Times New Roman" w:cs="Times New Roman"/>
          <w:sz w:val="28"/>
          <w:szCs w:val="28"/>
        </w:rPr>
        <w:t>Депутат Думы города-курорта Железноводска</w:t>
      </w:r>
    </w:p>
    <w:p w:rsidR="00DB1DCB" w:rsidRPr="00C46EDF" w:rsidRDefault="00DB1DCB" w:rsidP="00DB1DCB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282F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373645">
        <w:rPr>
          <w:rFonts w:ascii="Times New Roman" w:hAnsi="Times New Roman" w:cs="Times New Roman"/>
          <w:sz w:val="28"/>
          <w:szCs w:val="28"/>
        </w:rPr>
        <w:t xml:space="preserve">А.Р. </w:t>
      </w:r>
      <w:proofErr w:type="spellStart"/>
      <w:r w:rsidR="00373645">
        <w:rPr>
          <w:rFonts w:ascii="Times New Roman" w:hAnsi="Times New Roman" w:cs="Times New Roman"/>
          <w:sz w:val="28"/>
          <w:szCs w:val="28"/>
        </w:rPr>
        <w:t>Блем</w:t>
      </w:r>
      <w:proofErr w:type="spellEnd"/>
    </w:p>
    <w:sectPr w:rsidR="00DB1DCB" w:rsidRPr="00C46EDF" w:rsidSect="005945E0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29C0"/>
    <w:rsid w:val="00010EE4"/>
    <w:rsid w:val="0004650D"/>
    <w:rsid w:val="000A2EDC"/>
    <w:rsid w:val="000C78B3"/>
    <w:rsid w:val="001E48C6"/>
    <w:rsid w:val="002204A1"/>
    <w:rsid w:val="002213D1"/>
    <w:rsid w:val="002223EE"/>
    <w:rsid w:val="00226556"/>
    <w:rsid w:val="00236763"/>
    <w:rsid w:val="00253728"/>
    <w:rsid w:val="00282FB6"/>
    <w:rsid w:val="002836C1"/>
    <w:rsid w:val="002D6D38"/>
    <w:rsid w:val="002E06E1"/>
    <w:rsid w:val="002E4B5E"/>
    <w:rsid w:val="002F3CBB"/>
    <w:rsid w:val="003119E5"/>
    <w:rsid w:val="003247FF"/>
    <w:rsid w:val="003659E0"/>
    <w:rsid w:val="00373645"/>
    <w:rsid w:val="003A224E"/>
    <w:rsid w:val="003B0BB4"/>
    <w:rsid w:val="003C6E7B"/>
    <w:rsid w:val="00446748"/>
    <w:rsid w:val="00463EB0"/>
    <w:rsid w:val="00496E02"/>
    <w:rsid w:val="004A6A58"/>
    <w:rsid w:val="004C181C"/>
    <w:rsid w:val="004C6D36"/>
    <w:rsid w:val="004F08BB"/>
    <w:rsid w:val="0050495C"/>
    <w:rsid w:val="00531720"/>
    <w:rsid w:val="00547ABB"/>
    <w:rsid w:val="00555169"/>
    <w:rsid w:val="0056271A"/>
    <w:rsid w:val="00590FA8"/>
    <w:rsid w:val="005945E0"/>
    <w:rsid w:val="005F5D1C"/>
    <w:rsid w:val="00665E99"/>
    <w:rsid w:val="006F29C0"/>
    <w:rsid w:val="007120BE"/>
    <w:rsid w:val="00760F8D"/>
    <w:rsid w:val="007A1946"/>
    <w:rsid w:val="007B4F2B"/>
    <w:rsid w:val="009272C9"/>
    <w:rsid w:val="00935262"/>
    <w:rsid w:val="009760C6"/>
    <w:rsid w:val="00A73735"/>
    <w:rsid w:val="00A771F8"/>
    <w:rsid w:val="00B179EC"/>
    <w:rsid w:val="00B22004"/>
    <w:rsid w:val="00B47701"/>
    <w:rsid w:val="00B51B3E"/>
    <w:rsid w:val="00B63B41"/>
    <w:rsid w:val="00B903FC"/>
    <w:rsid w:val="00B95B6E"/>
    <w:rsid w:val="00BB0682"/>
    <w:rsid w:val="00BD4F6E"/>
    <w:rsid w:val="00C03269"/>
    <w:rsid w:val="00C56999"/>
    <w:rsid w:val="00CB6F8C"/>
    <w:rsid w:val="00D1236C"/>
    <w:rsid w:val="00D23351"/>
    <w:rsid w:val="00D44E36"/>
    <w:rsid w:val="00D64F04"/>
    <w:rsid w:val="00D90245"/>
    <w:rsid w:val="00DA7E8A"/>
    <w:rsid w:val="00DB1DCB"/>
    <w:rsid w:val="00DD5D4D"/>
    <w:rsid w:val="00E151C5"/>
    <w:rsid w:val="00E211CA"/>
    <w:rsid w:val="00E66DFB"/>
    <w:rsid w:val="00E77CA8"/>
    <w:rsid w:val="00ED5717"/>
    <w:rsid w:val="00F02F88"/>
    <w:rsid w:val="00F07A9A"/>
    <w:rsid w:val="00FA6844"/>
    <w:rsid w:val="00FB0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2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27</cp:revision>
  <cp:lastPrinted>2021-05-14T12:20:00Z</cp:lastPrinted>
  <dcterms:created xsi:type="dcterms:W3CDTF">2019-04-17T09:52:00Z</dcterms:created>
  <dcterms:modified xsi:type="dcterms:W3CDTF">2021-05-14T12:20:00Z</dcterms:modified>
</cp:coreProperties>
</file>